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7A" w:rsidRPr="00D97E01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621A" w:rsidRPr="00D97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CD1" w:rsidRPr="00D97E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00A74" w:rsidRPr="00D97E01" w:rsidRDefault="00393DB3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00A74" w:rsidRPr="00D97E01">
        <w:rPr>
          <w:rFonts w:ascii="Times New Roman" w:hAnsi="Times New Roman" w:cs="Times New Roman"/>
          <w:b/>
          <w:bCs/>
          <w:sz w:val="24"/>
          <w:szCs w:val="24"/>
        </w:rPr>
        <w:t>аседани</w:t>
      </w:r>
      <w:r w:rsidRPr="00D97E0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00A74" w:rsidRPr="00D97E01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палаты </w:t>
      </w:r>
      <w:proofErr w:type="spellStart"/>
      <w:r w:rsidR="00000A74" w:rsidRPr="00D97E01">
        <w:rPr>
          <w:rFonts w:ascii="Times New Roman" w:hAnsi="Times New Roman" w:cs="Times New Roman"/>
          <w:b/>
          <w:bCs/>
          <w:sz w:val="24"/>
          <w:szCs w:val="24"/>
        </w:rPr>
        <w:t>Кушвинского</w:t>
      </w:r>
      <w:proofErr w:type="spellEnd"/>
      <w:r w:rsidR="00000A74" w:rsidRPr="00D97E01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000A74" w:rsidRPr="00D97E01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129" w:rsidRPr="00D97E01" w:rsidRDefault="00D01129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A74" w:rsidRPr="00D97E01" w:rsidRDefault="00145CD1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21</w:t>
      </w:r>
      <w:r w:rsidR="00000A74" w:rsidRPr="00D97E01">
        <w:rPr>
          <w:rFonts w:ascii="Times New Roman" w:hAnsi="Times New Roman" w:cs="Times New Roman"/>
          <w:sz w:val="24"/>
          <w:szCs w:val="24"/>
        </w:rPr>
        <w:t>.</w:t>
      </w:r>
      <w:r w:rsidRPr="00D97E01">
        <w:rPr>
          <w:rFonts w:ascii="Times New Roman" w:hAnsi="Times New Roman" w:cs="Times New Roman"/>
          <w:sz w:val="24"/>
          <w:szCs w:val="24"/>
        </w:rPr>
        <w:t>04</w:t>
      </w:r>
      <w:r w:rsidR="00000A74" w:rsidRPr="00D97E01">
        <w:rPr>
          <w:rFonts w:ascii="Times New Roman" w:hAnsi="Times New Roman" w:cs="Times New Roman"/>
          <w:sz w:val="24"/>
          <w:szCs w:val="24"/>
        </w:rPr>
        <w:t>.202</w:t>
      </w:r>
      <w:r w:rsidRPr="00D97E01">
        <w:rPr>
          <w:rFonts w:ascii="Times New Roman" w:hAnsi="Times New Roman" w:cs="Times New Roman"/>
          <w:sz w:val="24"/>
          <w:szCs w:val="24"/>
        </w:rPr>
        <w:t>2</w:t>
      </w:r>
      <w:r w:rsidR="00000A74" w:rsidRPr="00D97E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40DC5" w:rsidRPr="00D97E01">
        <w:rPr>
          <w:rFonts w:ascii="Times New Roman" w:hAnsi="Times New Roman" w:cs="Times New Roman"/>
          <w:sz w:val="24"/>
          <w:szCs w:val="24"/>
        </w:rPr>
        <w:t xml:space="preserve">  </w:t>
      </w:r>
      <w:r w:rsidR="00000A74" w:rsidRPr="00D97E01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</w:p>
    <w:p w:rsidR="00000A74" w:rsidRPr="00D97E01" w:rsidRDefault="00000A74" w:rsidP="008D2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</w:p>
    <w:p w:rsidR="00000A74" w:rsidRPr="00D97E01" w:rsidRDefault="00000A74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A74" w:rsidRPr="00D97E01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000A74" w:rsidRPr="00D97E01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Члены Общественной палаты КГО: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Готовцева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Юлия Юрьевна 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Землянуха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Ирина Владимировна 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Быкова Светлана Сергеевна 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Алексеева Людмила Александровна 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Галанин Денис Александрович </w:t>
      </w:r>
    </w:p>
    <w:p w:rsidR="00000A74" w:rsidRPr="00D97E01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Тамара Александровна </w:t>
      </w:r>
    </w:p>
    <w:p w:rsidR="00E10D08" w:rsidRPr="00D97E01" w:rsidRDefault="00E10D08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Евгения Сергеевна </w:t>
      </w:r>
    </w:p>
    <w:p w:rsidR="00E10D08" w:rsidRPr="00D97E01" w:rsidRDefault="00E10D08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Серединина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Ольга Евгеньевна </w:t>
      </w:r>
    </w:p>
    <w:p w:rsidR="00145CD1" w:rsidRPr="00D97E01" w:rsidRDefault="00145CD1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Завьялова Анна Александровна</w:t>
      </w:r>
    </w:p>
    <w:p w:rsidR="00D07F63" w:rsidRPr="00D97E01" w:rsidRDefault="00D07F63" w:rsidP="00D07F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Саламатов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E10D08" w:rsidRPr="00D97E01" w:rsidRDefault="00E10D08" w:rsidP="008D2CB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EC621A" w:rsidRPr="00D97E01" w:rsidRDefault="00EC621A" w:rsidP="00145CD1">
      <w:pPr>
        <w:pStyle w:val="a3"/>
        <w:numPr>
          <w:ilvl w:val="0"/>
          <w:numId w:val="2"/>
        </w:num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Меньшиков Дмитрий Владимирович</w:t>
      </w:r>
    </w:p>
    <w:p w:rsidR="00EC621A" w:rsidRPr="00D97E01" w:rsidRDefault="00EC621A" w:rsidP="00145CD1">
      <w:pPr>
        <w:pStyle w:val="a3"/>
        <w:numPr>
          <w:ilvl w:val="0"/>
          <w:numId w:val="2"/>
        </w:num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Дитер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Екатерина Валерьевна</w:t>
      </w:r>
    </w:p>
    <w:p w:rsidR="00145CD1" w:rsidRPr="00D97E01" w:rsidRDefault="00145CD1" w:rsidP="00145CD1">
      <w:pPr>
        <w:pStyle w:val="a3"/>
        <w:numPr>
          <w:ilvl w:val="0"/>
          <w:numId w:val="2"/>
        </w:num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Хахалкин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Николай Сергеевич </w:t>
      </w:r>
    </w:p>
    <w:p w:rsidR="00145CD1" w:rsidRPr="00D97E01" w:rsidRDefault="00145CD1" w:rsidP="00145CD1">
      <w:pPr>
        <w:pStyle w:val="a3"/>
        <w:numPr>
          <w:ilvl w:val="0"/>
          <w:numId w:val="2"/>
        </w:num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Трегубова Ольга Валерьевна </w:t>
      </w:r>
    </w:p>
    <w:p w:rsidR="00EC621A" w:rsidRPr="00D97E01" w:rsidRDefault="00EC621A" w:rsidP="008D2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145CD1" w:rsidRPr="00D97E01" w:rsidRDefault="00145CD1" w:rsidP="00145CD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Чепрасов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Антон Вячеславович</w:t>
      </w:r>
      <w:r w:rsidR="00D01129" w:rsidRPr="00D97E01">
        <w:rPr>
          <w:rFonts w:ascii="Times New Roman" w:hAnsi="Times New Roman" w:cs="Times New Roman"/>
          <w:sz w:val="24"/>
          <w:szCs w:val="24"/>
        </w:rPr>
        <w:t xml:space="preserve"> – </w:t>
      </w:r>
      <w:r w:rsidRPr="00D97E01">
        <w:rPr>
          <w:rFonts w:ascii="Times New Roman" w:hAnsi="Times New Roman" w:cs="Times New Roman"/>
          <w:sz w:val="24"/>
          <w:szCs w:val="24"/>
        </w:rPr>
        <w:t xml:space="preserve"> первый заместитель Главы КГО</w:t>
      </w:r>
    </w:p>
    <w:p w:rsidR="00145CD1" w:rsidRPr="00D97E01" w:rsidRDefault="001141D6" w:rsidP="00145CD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Петроченко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Е. В</w:t>
      </w:r>
      <w:r w:rsidR="00185822" w:rsidRPr="00D97E01">
        <w:rPr>
          <w:rFonts w:ascii="Times New Roman" w:hAnsi="Times New Roman" w:cs="Times New Roman"/>
          <w:sz w:val="24"/>
          <w:szCs w:val="24"/>
        </w:rPr>
        <w:t>.</w:t>
      </w:r>
      <w:r w:rsidR="0073267E" w:rsidRPr="00D97E01">
        <w:rPr>
          <w:rFonts w:ascii="Times New Roman" w:hAnsi="Times New Roman" w:cs="Times New Roman"/>
          <w:sz w:val="24"/>
          <w:szCs w:val="24"/>
        </w:rPr>
        <w:t xml:space="preserve"> – </w:t>
      </w:r>
      <w:r w:rsidRPr="00D97E01">
        <w:rPr>
          <w:rFonts w:ascii="Times New Roman" w:hAnsi="Times New Roman" w:cs="Times New Roman"/>
          <w:sz w:val="24"/>
          <w:szCs w:val="24"/>
        </w:rPr>
        <w:t>заместитель н</w:t>
      </w:r>
      <w:r w:rsidR="00185822" w:rsidRPr="00D97E01">
        <w:rPr>
          <w:rFonts w:ascii="Times New Roman" w:hAnsi="Times New Roman" w:cs="Times New Roman"/>
          <w:sz w:val="24"/>
          <w:szCs w:val="24"/>
        </w:rPr>
        <w:t>ачальник</w:t>
      </w:r>
      <w:r w:rsidRPr="00D97E01">
        <w:rPr>
          <w:rFonts w:ascii="Times New Roman" w:hAnsi="Times New Roman" w:cs="Times New Roman"/>
          <w:sz w:val="24"/>
          <w:szCs w:val="24"/>
        </w:rPr>
        <w:t>а</w:t>
      </w:r>
      <w:r w:rsidR="00185822" w:rsidRPr="00D97E01">
        <w:rPr>
          <w:rFonts w:ascii="Times New Roman" w:hAnsi="Times New Roman" w:cs="Times New Roman"/>
          <w:sz w:val="24"/>
          <w:szCs w:val="24"/>
        </w:rPr>
        <w:t xml:space="preserve"> </w:t>
      </w:r>
      <w:r w:rsidR="00145CD1" w:rsidRPr="00D97E01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  <w:r w:rsidR="00145CD1" w:rsidRPr="00D97E01">
        <w:rPr>
          <w:rFonts w:ascii="Times New Roman" w:hAnsi="Times New Roman" w:cs="Times New Roman"/>
          <w:sz w:val="24"/>
          <w:szCs w:val="24"/>
        </w:rPr>
        <w:t xml:space="preserve"> </w:t>
      </w:r>
      <w:r w:rsidR="00145CD1" w:rsidRPr="00D97E01">
        <w:rPr>
          <w:rFonts w:ascii="Times New Roman" w:eastAsia="Calibri" w:hAnsi="Times New Roman" w:cs="Times New Roman"/>
          <w:sz w:val="24"/>
          <w:szCs w:val="24"/>
        </w:rPr>
        <w:t>К</w:t>
      </w:r>
      <w:r w:rsidR="00185822" w:rsidRPr="00D97E01">
        <w:rPr>
          <w:rFonts w:ascii="Times New Roman" w:eastAsia="Calibri" w:hAnsi="Times New Roman" w:cs="Times New Roman"/>
          <w:sz w:val="24"/>
          <w:szCs w:val="24"/>
        </w:rPr>
        <w:t>ГО.</w:t>
      </w:r>
    </w:p>
    <w:p w:rsidR="00145CD1" w:rsidRPr="00D97E01" w:rsidRDefault="00145CD1" w:rsidP="00B96D3E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45FDC" w:rsidRPr="00D97E01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Необходимое число членов </w:t>
      </w:r>
      <w:r w:rsidR="008D2CB4" w:rsidRPr="00D97E01">
        <w:rPr>
          <w:rFonts w:ascii="Times New Roman" w:hAnsi="Times New Roman" w:cs="Times New Roman"/>
          <w:sz w:val="24"/>
          <w:szCs w:val="24"/>
        </w:rPr>
        <w:t>ОП</w:t>
      </w:r>
      <w:r w:rsidRPr="00D97E01">
        <w:rPr>
          <w:rFonts w:ascii="Times New Roman" w:hAnsi="Times New Roman" w:cs="Times New Roman"/>
          <w:sz w:val="24"/>
          <w:szCs w:val="24"/>
        </w:rPr>
        <w:t xml:space="preserve"> от установленного состава на заседании присутствует. </w:t>
      </w:r>
    </w:p>
    <w:p w:rsidR="00645FDC" w:rsidRPr="00D97E01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Заседание объявлено открытым. </w:t>
      </w:r>
    </w:p>
    <w:p w:rsidR="00645FDC" w:rsidRPr="00D97E01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Заседание Общественной палаты </w:t>
      </w: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городского округа открыл</w:t>
      </w:r>
      <w:r w:rsidR="0073267E" w:rsidRPr="00D97E01">
        <w:rPr>
          <w:rFonts w:ascii="Times New Roman" w:hAnsi="Times New Roman" w:cs="Times New Roman"/>
          <w:sz w:val="24"/>
          <w:szCs w:val="24"/>
        </w:rPr>
        <w:t>а</w:t>
      </w:r>
      <w:r w:rsidRPr="00D9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21A" w:rsidRPr="00D97E01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  <w:r w:rsidR="00EC621A" w:rsidRPr="00D97E01">
        <w:rPr>
          <w:rFonts w:ascii="Times New Roman" w:hAnsi="Times New Roman" w:cs="Times New Roman"/>
          <w:sz w:val="24"/>
          <w:szCs w:val="24"/>
        </w:rPr>
        <w:t xml:space="preserve"> Тамара Александровна</w:t>
      </w:r>
      <w:r w:rsidRPr="00D97E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C" w:rsidRPr="00D97E01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33BEC" w:rsidRPr="00D97E01" w:rsidRDefault="00F33BEC" w:rsidP="008D2CB4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E0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Переходим к формированию и утверждению повестки дня.</w:t>
      </w:r>
    </w:p>
    <w:p w:rsidR="00F33BEC" w:rsidRPr="00D97E01" w:rsidRDefault="00F33BE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45FDC" w:rsidRPr="00D97E01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D97E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Молдованову</w:t>
      </w:r>
      <w:proofErr w:type="spellEnd"/>
      <w:r w:rsidRPr="00D97E01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gramStart"/>
      <w:r w:rsidRPr="00D97E0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97E01">
        <w:rPr>
          <w:rFonts w:ascii="Times New Roman" w:hAnsi="Times New Roman" w:cs="Times New Roman"/>
          <w:sz w:val="24"/>
          <w:szCs w:val="24"/>
        </w:rPr>
        <w:t xml:space="preserve"> предложила следующие вопросы в повестку заседания:</w:t>
      </w:r>
    </w:p>
    <w:p w:rsidR="00145CD1" w:rsidRPr="00D97E01" w:rsidRDefault="00145CD1" w:rsidP="00145CD1">
      <w:pPr>
        <w:pStyle w:val="style6"/>
        <w:numPr>
          <w:ilvl w:val="0"/>
          <w:numId w:val="8"/>
        </w:numPr>
        <w:spacing w:before="0" w:beforeAutospacing="0" w:after="0" w:afterAutospacing="0" w:line="276" w:lineRule="atLeast"/>
        <w:rPr>
          <w:rStyle w:val="fontstyle13"/>
        </w:rPr>
      </w:pPr>
      <w:r w:rsidRPr="00D97E01">
        <w:rPr>
          <w:rStyle w:val="fontstyle13"/>
        </w:rPr>
        <w:t xml:space="preserve">- «Организация летнего отдыха и </w:t>
      </w:r>
      <w:proofErr w:type="gramStart"/>
      <w:r w:rsidRPr="00D97E01">
        <w:rPr>
          <w:rStyle w:val="fontstyle13"/>
        </w:rPr>
        <w:t>трудоустройства</w:t>
      </w:r>
      <w:proofErr w:type="gramEnd"/>
      <w:r w:rsidRPr="00D97E01">
        <w:rPr>
          <w:rStyle w:val="fontstyle13"/>
        </w:rPr>
        <w:t xml:space="preserve"> обучающихся и молодежи в летний период»;</w:t>
      </w:r>
    </w:p>
    <w:p w:rsidR="00145CD1" w:rsidRPr="00D97E01" w:rsidRDefault="00145CD1" w:rsidP="00145CD1">
      <w:pPr>
        <w:pStyle w:val="style6"/>
        <w:numPr>
          <w:ilvl w:val="0"/>
          <w:numId w:val="8"/>
        </w:numPr>
        <w:spacing w:before="0" w:beforeAutospacing="0" w:after="0" w:afterAutospacing="0" w:line="276" w:lineRule="atLeast"/>
      </w:pPr>
      <w:r w:rsidRPr="00D97E01">
        <w:rPr>
          <w:rStyle w:val="fontstyle13"/>
        </w:rPr>
        <w:t xml:space="preserve">- «Ход проектирования оздоровительного лагеря и </w:t>
      </w:r>
      <w:r w:rsidR="00D30531" w:rsidRPr="00D97E01">
        <w:rPr>
          <w:rStyle w:val="fontstyle13"/>
        </w:rPr>
        <w:t>Центр</w:t>
      </w:r>
      <w:r w:rsidRPr="00D97E01">
        <w:rPr>
          <w:rStyle w:val="fontstyle13"/>
        </w:rPr>
        <w:t xml:space="preserve"> культуры в п. Баранчинский»</w:t>
      </w:r>
      <w:r w:rsidRPr="00D97E01">
        <w:t>;</w:t>
      </w:r>
    </w:p>
    <w:p w:rsidR="00145CD1" w:rsidRPr="00D97E01" w:rsidRDefault="00145CD1" w:rsidP="00145CD1">
      <w:pPr>
        <w:pStyle w:val="style6"/>
        <w:numPr>
          <w:ilvl w:val="0"/>
          <w:numId w:val="8"/>
        </w:numPr>
        <w:spacing w:before="0" w:beforeAutospacing="0" w:after="0" w:afterAutospacing="0" w:line="276" w:lineRule="atLeast"/>
      </w:pPr>
      <w:r w:rsidRPr="00D97E01">
        <w:t>- «</w:t>
      </w:r>
      <w:r w:rsidRPr="00D97E01">
        <w:rPr>
          <w:rStyle w:val="fontstyle13"/>
        </w:rPr>
        <w:t>Ход мусорной реформы. Выполнение плана благоустройства обеспечения чистоты и порядка на территории КГО, содержание внешнего благоустройства объектов».</w:t>
      </w:r>
    </w:p>
    <w:p w:rsidR="00EC621A" w:rsidRPr="00D97E01" w:rsidRDefault="00EC621A" w:rsidP="008D2C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E01">
        <w:rPr>
          <w:rFonts w:ascii="Times New Roman" w:hAnsi="Times New Roman" w:cs="Times New Roman"/>
          <w:sz w:val="24"/>
          <w:szCs w:val="24"/>
        </w:rPr>
        <w:t>Общие вопросы</w:t>
      </w:r>
    </w:p>
    <w:p w:rsidR="00F33BEC" w:rsidRPr="00D97E01" w:rsidRDefault="00F33BEC" w:rsidP="008D2C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3BEC" w:rsidRPr="00D97E01" w:rsidRDefault="00F33BEC" w:rsidP="008D2C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Других предложений от членов совета не последовало.</w:t>
      </w:r>
    </w:p>
    <w:p w:rsidR="00F33BEC" w:rsidRPr="00D97E01" w:rsidRDefault="00F33BEC" w:rsidP="008D2CB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E01"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единогласно,   «против» - 0.  </w:t>
      </w:r>
    </w:p>
    <w:p w:rsidR="00F33BEC" w:rsidRPr="00D97E01" w:rsidRDefault="00F33BEC" w:rsidP="008D2C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D97E01">
        <w:rPr>
          <w:rFonts w:ascii="Times New Roman" w:hAnsi="Times New Roman" w:cs="Times New Roman"/>
          <w:sz w:val="24"/>
          <w:szCs w:val="24"/>
        </w:rPr>
        <w:t xml:space="preserve">утвердить  предложенную повестку заседания. </w:t>
      </w:r>
      <w:r w:rsidRPr="00D97E01">
        <w:rPr>
          <w:rStyle w:val="a5"/>
          <w:rFonts w:ascii="Times New Roman" w:hAnsi="Times New Roman" w:cs="Times New Roman"/>
          <w:iCs/>
          <w:sz w:val="24"/>
          <w:szCs w:val="24"/>
          <w:shd w:val="clear" w:color="auto" w:fill="FFFFFF"/>
        </w:rPr>
        <w:t>Решение принято.</w:t>
      </w:r>
    </w:p>
    <w:p w:rsidR="00F31B87" w:rsidRPr="00D97E01" w:rsidRDefault="00F31B87" w:rsidP="008D2CB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45FDC" w:rsidRPr="00D97E01" w:rsidRDefault="00645FDC" w:rsidP="008D2CB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 первому вопросу повестки заседания ОП КГО: </w:t>
      </w:r>
    </w:p>
    <w:p w:rsidR="0073267E" w:rsidRPr="00D97E01" w:rsidRDefault="0073267E" w:rsidP="008D2CB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31B87" w:rsidRPr="00D97E01" w:rsidRDefault="002A332A" w:rsidP="00185E28">
      <w:pPr>
        <w:pStyle w:val="a3"/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 w:rsidRPr="00D97E0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3267E" w:rsidRPr="00D97E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41D6" w:rsidRPr="00D97E01">
        <w:rPr>
          <w:rFonts w:ascii="Times New Roman" w:hAnsi="Times New Roman" w:cs="Times New Roman"/>
          <w:bCs/>
          <w:sz w:val="24"/>
          <w:szCs w:val="24"/>
        </w:rPr>
        <w:t>Петроченко</w:t>
      </w:r>
      <w:proofErr w:type="spellEnd"/>
      <w:r w:rsidR="001141D6" w:rsidRPr="00D97E01">
        <w:rPr>
          <w:rFonts w:ascii="Times New Roman" w:hAnsi="Times New Roman" w:cs="Times New Roman"/>
          <w:bCs/>
          <w:sz w:val="24"/>
          <w:szCs w:val="24"/>
        </w:rPr>
        <w:t xml:space="preserve"> Е. В.</w:t>
      </w:r>
      <w:r w:rsidR="00185E28" w:rsidRPr="00D97E01">
        <w:rPr>
          <w:rFonts w:ascii="Times New Roman" w:hAnsi="Times New Roman" w:cs="Times New Roman"/>
          <w:bCs/>
          <w:sz w:val="24"/>
          <w:szCs w:val="24"/>
        </w:rPr>
        <w:t xml:space="preserve"> рассказала об организации летнего отдыха, оздоровления, трудоустройства для детей КГО. </w:t>
      </w:r>
      <w:r w:rsidR="00F31B87" w:rsidRPr="00D97E01">
        <w:rPr>
          <w:rFonts w:ascii="Times New Roman" w:hAnsi="Times New Roman" w:cs="Times New Roman"/>
          <w:bCs/>
          <w:sz w:val="24"/>
          <w:szCs w:val="24"/>
        </w:rPr>
        <w:t>Предусмотрен отдых в загородных лагерях, санаториях и иные формы оздоровления. Общий охват оздоровления составляет 80% от общего количества детей КГО. Проведена организационная работа, подготовлены необходимые нормативные документы, административный регламент, заключено соглашение с министерством образования.</w:t>
      </w:r>
    </w:p>
    <w:p w:rsidR="007B7CA6" w:rsidRPr="00D97E01" w:rsidRDefault="00F31B87" w:rsidP="00185E28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D97E01">
        <w:rPr>
          <w:rFonts w:ascii="Times New Roman" w:hAnsi="Times New Roman" w:cs="Times New Roman"/>
          <w:sz w:val="24"/>
          <w:szCs w:val="24"/>
        </w:rPr>
        <w:t>: Трудовые отряды формируются только на базе Детского дома творчества?</w:t>
      </w:r>
    </w:p>
    <w:p w:rsidR="00F31B87" w:rsidRPr="00D97E01" w:rsidRDefault="00F31B87" w:rsidP="00185E28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D97E01">
        <w:rPr>
          <w:rFonts w:ascii="Times New Roman" w:hAnsi="Times New Roman" w:cs="Times New Roman"/>
          <w:sz w:val="24"/>
          <w:szCs w:val="24"/>
        </w:rPr>
        <w:t>: трудовые отряды формируются как на базе образовательных учреждений</w:t>
      </w:r>
      <w:r w:rsidR="00D30531" w:rsidRPr="00D97E01">
        <w:rPr>
          <w:rFonts w:ascii="Times New Roman" w:hAnsi="Times New Roman" w:cs="Times New Roman"/>
          <w:sz w:val="24"/>
          <w:szCs w:val="24"/>
        </w:rPr>
        <w:t>,</w:t>
      </w:r>
      <w:r w:rsidRPr="00D97E01">
        <w:rPr>
          <w:rFonts w:ascii="Times New Roman" w:hAnsi="Times New Roman" w:cs="Times New Roman"/>
          <w:sz w:val="24"/>
          <w:szCs w:val="24"/>
        </w:rPr>
        <w:t xml:space="preserve"> так и на базе Детского дома творчества.</w:t>
      </w:r>
    </w:p>
    <w:p w:rsidR="00E13EB4" w:rsidRPr="00D97E01" w:rsidRDefault="007B7CA6" w:rsidP="008D2CB4">
      <w:pPr>
        <w:pStyle w:val="s1"/>
        <w:shd w:val="clear" w:color="auto" w:fill="FFFFFF"/>
        <w:spacing w:before="0" w:beforeAutospacing="0" w:after="0" w:afterAutospacing="0"/>
        <w:jc w:val="both"/>
      </w:pPr>
      <w:r w:rsidRPr="00D97E01">
        <w:t xml:space="preserve"> </w:t>
      </w:r>
      <w:r w:rsidRPr="00D97E01">
        <w:rPr>
          <w:b/>
        </w:rPr>
        <w:t>РЕШИЛИ:</w:t>
      </w:r>
      <w:r w:rsidRPr="00D97E01">
        <w:t xml:space="preserve">  Информацию </w:t>
      </w:r>
      <w:r w:rsidR="00D30531" w:rsidRPr="00D97E01">
        <w:t>принять к сведению</w:t>
      </w:r>
      <w:r w:rsidRPr="00D97E01">
        <w:t>.</w:t>
      </w:r>
      <w:r w:rsidR="00E13EB4" w:rsidRPr="00D97E01">
        <w:t xml:space="preserve">  </w:t>
      </w:r>
    </w:p>
    <w:p w:rsidR="002A332A" w:rsidRPr="00D97E01" w:rsidRDefault="002A332A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32A" w:rsidRPr="00D97E01" w:rsidRDefault="002A332A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второму вопросу повестки заседания ОП КГО: </w:t>
      </w:r>
    </w:p>
    <w:p w:rsidR="00D30531" w:rsidRPr="00D97E01" w:rsidRDefault="00A73F0E" w:rsidP="00D30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D97E01">
        <w:rPr>
          <w:rFonts w:ascii="Times New Roman" w:hAnsi="Times New Roman" w:cs="Times New Roman"/>
          <w:sz w:val="24"/>
          <w:szCs w:val="24"/>
        </w:rPr>
        <w:t>:</w:t>
      </w:r>
      <w:r w:rsidR="00D30531" w:rsidRPr="00D9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31" w:rsidRPr="00D97E01">
        <w:rPr>
          <w:rFonts w:ascii="Times New Roman" w:hAnsi="Times New Roman" w:cs="Times New Roman"/>
          <w:sz w:val="24"/>
          <w:szCs w:val="24"/>
        </w:rPr>
        <w:t>Чепрасов</w:t>
      </w:r>
      <w:proofErr w:type="spellEnd"/>
      <w:r w:rsidR="00D30531" w:rsidRPr="00D97E01">
        <w:rPr>
          <w:rFonts w:ascii="Times New Roman" w:hAnsi="Times New Roman" w:cs="Times New Roman"/>
          <w:sz w:val="24"/>
          <w:szCs w:val="24"/>
        </w:rPr>
        <w:t xml:space="preserve"> А. В. рассказал о проводимой работе по проектированию загородного оздоровительного лагеря. По данному вопросу проводились встречи с министерством образования, которое рекомендовало организовать лагерь на 400 мест. Также определено место и площадь строительства. Ведутся переговоры по частичному финансированию с ОАО «</w:t>
      </w:r>
      <w:proofErr w:type="spellStart"/>
      <w:r w:rsidR="00D30531" w:rsidRPr="00D97E01">
        <w:rPr>
          <w:rFonts w:ascii="Times New Roman" w:hAnsi="Times New Roman" w:cs="Times New Roman"/>
          <w:sz w:val="24"/>
          <w:szCs w:val="24"/>
        </w:rPr>
        <w:t>Святогор</w:t>
      </w:r>
      <w:proofErr w:type="spellEnd"/>
      <w:r w:rsidR="00D30531" w:rsidRPr="00D97E01">
        <w:rPr>
          <w:rFonts w:ascii="Times New Roman" w:hAnsi="Times New Roman" w:cs="Times New Roman"/>
          <w:sz w:val="24"/>
          <w:szCs w:val="24"/>
        </w:rPr>
        <w:t xml:space="preserve">», но в связи со сложившейся ситуацией в стране финансирование таких проектов временно прекращено. </w:t>
      </w:r>
    </w:p>
    <w:p w:rsidR="00D30531" w:rsidRPr="00D97E01" w:rsidRDefault="00D30531" w:rsidP="00D3053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ab/>
        <w:t xml:space="preserve">Центр культуры в поселке Баранчинский также проектируется за счет </w:t>
      </w:r>
      <w:r w:rsidR="00705982" w:rsidRPr="00D97E01">
        <w:rPr>
          <w:rFonts w:ascii="Times New Roman" w:hAnsi="Times New Roman" w:cs="Times New Roman"/>
          <w:sz w:val="24"/>
          <w:szCs w:val="24"/>
        </w:rPr>
        <w:t>средств ОАО «</w:t>
      </w:r>
      <w:proofErr w:type="spellStart"/>
      <w:r w:rsidR="00705982" w:rsidRPr="00D97E01">
        <w:rPr>
          <w:rFonts w:ascii="Times New Roman" w:hAnsi="Times New Roman" w:cs="Times New Roman"/>
          <w:sz w:val="24"/>
          <w:szCs w:val="24"/>
        </w:rPr>
        <w:t>Святогор</w:t>
      </w:r>
      <w:proofErr w:type="spellEnd"/>
      <w:r w:rsidR="00705982" w:rsidRPr="00D97E01">
        <w:rPr>
          <w:rFonts w:ascii="Times New Roman" w:hAnsi="Times New Roman" w:cs="Times New Roman"/>
          <w:sz w:val="24"/>
          <w:szCs w:val="24"/>
        </w:rPr>
        <w:t>». Все подготовительные работы проведены. На сегодняшний день решается вопрос о возможности присоединения центра к техническим (</w:t>
      </w:r>
      <w:proofErr w:type="spellStart"/>
      <w:r w:rsidR="00705982" w:rsidRPr="00D97E01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705982" w:rsidRPr="00D97E01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="00705982" w:rsidRPr="00D97E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05982" w:rsidRPr="00D97E01">
        <w:rPr>
          <w:rFonts w:ascii="Times New Roman" w:hAnsi="Times New Roman" w:cs="Times New Roman"/>
          <w:sz w:val="24"/>
          <w:szCs w:val="24"/>
        </w:rPr>
        <w:t xml:space="preserve">) сетям. </w:t>
      </w:r>
      <w:r w:rsidRPr="00D97E01">
        <w:rPr>
          <w:rFonts w:ascii="Times New Roman" w:hAnsi="Times New Roman" w:cs="Times New Roman"/>
          <w:sz w:val="24"/>
          <w:szCs w:val="24"/>
        </w:rPr>
        <w:tab/>
      </w:r>
    </w:p>
    <w:p w:rsidR="007B7CA6" w:rsidRPr="00D97E01" w:rsidRDefault="00431EF3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97E01">
        <w:rPr>
          <w:rFonts w:ascii="Times New Roman" w:hAnsi="Times New Roman" w:cs="Times New Roman"/>
          <w:sz w:val="24"/>
          <w:szCs w:val="24"/>
        </w:rPr>
        <w:t xml:space="preserve">  Информацию принять к сведению</w:t>
      </w:r>
      <w:r w:rsidR="00705982" w:rsidRPr="00D97E01">
        <w:rPr>
          <w:rFonts w:ascii="Times New Roman" w:hAnsi="Times New Roman" w:cs="Times New Roman"/>
          <w:sz w:val="24"/>
          <w:szCs w:val="24"/>
        </w:rPr>
        <w:t>.</w:t>
      </w:r>
    </w:p>
    <w:p w:rsidR="008D2CB4" w:rsidRPr="00D97E01" w:rsidRDefault="008D2CB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05AA" w:rsidRPr="00D97E01" w:rsidRDefault="00F205AA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третьему вопросу повестки заседания ОП КГО: </w:t>
      </w:r>
    </w:p>
    <w:p w:rsidR="00F205AA" w:rsidRPr="00D97E01" w:rsidRDefault="00F205AA" w:rsidP="008D2C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9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982" w:rsidRPr="00D97E01">
        <w:rPr>
          <w:rFonts w:ascii="Times New Roman" w:hAnsi="Times New Roman" w:cs="Times New Roman"/>
          <w:sz w:val="24"/>
          <w:szCs w:val="24"/>
        </w:rPr>
        <w:t>Чепрасов</w:t>
      </w:r>
      <w:proofErr w:type="spellEnd"/>
      <w:r w:rsidR="00705982" w:rsidRPr="00D97E01">
        <w:rPr>
          <w:rFonts w:ascii="Times New Roman" w:hAnsi="Times New Roman" w:cs="Times New Roman"/>
          <w:sz w:val="24"/>
          <w:szCs w:val="24"/>
        </w:rPr>
        <w:t xml:space="preserve"> А. В. рассказал о ходе ра</w:t>
      </w:r>
      <w:r w:rsidR="00D97E01" w:rsidRPr="00D97E01">
        <w:rPr>
          <w:rFonts w:ascii="Times New Roman" w:hAnsi="Times New Roman" w:cs="Times New Roman"/>
          <w:sz w:val="24"/>
          <w:szCs w:val="24"/>
        </w:rPr>
        <w:t xml:space="preserve">боты мусорной реформы в КГО без замечаний. Вопросы и проблемы решаются по мере возникновения их. На сегодняшний день замечаний по работе АО РИЦ </w:t>
      </w:r>
      <w:proofErr w:type="gramStart"/>
      <w:r w:rsidR="00D97E01" w:rsidRPr="00D97E01">
        <w:rPr>
          <w:rFonts w:ascii="Times New Roman" w:hAnsi="Times New Roman" w:cs="Times New Roman"/>
          <w:sz w:val="24"/>
          <w:szCs w:val="24"/>
        </w:rPr>
        <w:t xml:space="preserve">и </w:t>
      </w:r>
      <w:r w:rsidR="00D97E01" w:rsidRPr="00D97E01"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proofErr w:type="gramEnd"/>
      <w:r w:rsidR="00D97E01" w:rsidRPr="00D97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«Компания «</w:t>
      </w:r>
      <w:r w:rsidR="00D97E01" w:rsidRPr="00D97E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РИФЕЙ</w:t>
      </w:r>
      <w:r w:rsidR="00D97E01" w:rsidRPr="00D97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D97E01" w:rsidRPr="00D97E01">
        <w:rPr>
          <w:rFonts w:ascii="Times New Roman" w:hAnsi="Times New Roman" w:cs="Times New Roman"/>
          <w:sz w:val="24"/>
          <w:szCs w:val="24"/>
        </w:rPr>
        <w:t>нет.</w:t>
      </w:r>
      <w:r w:rsidR="00705982" w:rsidRPr="00D97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DC5" w:rsidRPr="00D97E01" w:rsidRDefault="00E40DC5" w:rsidP="008D2C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Р</w:t>
      </w:r>
      <w:r w:rsidR="00457C6C" w:rsidRPr="00D97E01">
        <w:rPr>
          <w:rFonts w:ascii="Times New Roman" w:hAnsi="Times New Roman" w:cs="Times New Roman"/>
          <w:b/>
          <w:sz w:val="24"/>
          <w:szCs w:val="24"/>
        </w:rPr>
        <w:t>ЕШИЛИ</w:t>
      </w:r>
      <w:r w:rsidRPr="00D97E01">
        <w:rPr>
          <w:rFonts w:ascii="Times New Roman" w:hAnsi="Times New Roman" w:cs="Times New Roman"/>
          <w:sz w:val="24"/>
          <w:szCs w:val="24"/>
        </w:rPr>
        <w:t xml:space="preserve">: </w:t>
      </w:r>
      <w:r w:rsidR="00D97E01" w:rsidRPr="00D97E01">
        <w:rPr>
          <w:rFonts w:ascii="Times New Roman" w:hAnsi="Times New Roman" w:cs="Times New Roman"/>
          <w:sz w:val="24"/>
          <w:szCs w:val="24"/>
        </w:rPr>
        <w:t>Информацию принять к сведению. Данный вопрос держать на контроле</w:t>
      </w:r>
      <w:r w:rsidRPr="00D97E01">
        <w:rPr>
          <w:rFonts w:ascii="Times New Roman" w:hAnsi="Times New Roman" w:cs="Times New Roman"/>
          <w:sz w:val="24"/>
          <w:szCs w:val="24"/>
        </w:rPr>
        <w:t>.</w:t>
      </w:r>
    </w:p>
    <w:p w:rsidR="003F7C99" w:rsidRPr="00D97E01" w:rsidRDefault="003F7C99" w:rsidP="008D2C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F7C99" w:rsidRPr="00D97E01" w:rsidRDefault="003F7C99" w:rsidP="008D2C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b/>
          <w:sz w:val="24"/>
          <w:szCs w:val="24"/>
        </w:rPr>
        <w:t>РЕШИЛИ</w:t>
      </w:r>
      <w:r w:rsidRPr="00D97E01">
        <w:rPr>
          <w:rFonts w:ascii="Times New Roman" w:hAnsi="Times New Roman" w:cs="Times New Roman"/>
          <w:sz w:val="24"/>
          <w:szCs w:val="24"/>
        </w:rPr>
        <w:t xml:space="preserve">: </w:t>
      </w:r>
      <w:r w:rsidR="00D97E01" w:rsidRPr="00D97E01">
        <w:rPr>
          <w:rFonts w:ascii="Times New Roman" w:hAnsi="Times New Roman" w:cs="Times New Roman"/>
          <w:sz w:val="24"/>
          <w:szCs w:val="24"/>
        </w:rPr>
        <w:t>Информацию приглашенных специалистов принять к сведению</w:t>
      </w:r>
      <w:r w:rsidRPr="00D97E01">
        <w:rPr>
          <w:rFonts w:ascii="Times New Roman" w:hAnsi="Times New Roman" w:cs="Times New Roman"/>
          <w:sz w:val="24"/>
          <w:szCs w:val="24"/>
        </w:rPr>
        <w:t>.</w:t>
      </w:r>
    </w:p>
    <w:p w:rsidR="003F7C99" w:rsidRPr="00D97E01" w:rsidRDefault="003F7C99" w:rsidP="008D2CB4">
      <w:pPr>
        <w:pStyle w:val="a3"/>
        <w:spacing w:after="0"/>
        <w:ind w:firstLine="273"/>
        <w:rPr>
          <w:rFonts w:ascii="Times New Roman" w:hAnsi="Times New Roman" w:cs="Times New Roman"/>
          <w:sz w:val="24"/>
          <w:szCs w:val="24"/>
        </w:rPr>
      </w:pPr>
    </w:p>
    <w:p w:rsidR="00D56AA9" w:rsidRPr="00D97E01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D97E01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D97E01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 xml:space="preserve">Председатель ОП КГО                                             </w:t>
      </w:r>
      <w:r w:rsidR="00D01129"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>Т.</w:t>
      </w:r>
      <w:r w:rsidR="003F7EF4" w:rsidRPr="00D97E01">
        <w:rPr>
          <w:rFonts w:ascii="Times New Roman" w:hAnsi="Times New Roman" w:cs="Times New Roman"/>
          <w:sz w:val="24"/>
          <w:szCs w:val="24"/>
        </w:rPr>
        <w:t xml:space="preserve"> </w:t>
      </w:r>
      <w:r w:rsidRPr="00D97E01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</w:p>
    <w:p w:rsidR="00D56AA9" w:rsidRPr="00D97E01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D97E01" w:rsidRDefault="003F7EF4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E01">
        <w:rPr>
          <w:rFonts w:ascii="Times New Roman" w:hAnsi="Times New Roman" w:cs="Times New Roman"/>
          <w:sz w:val="24"/>
          <w:szCs w:val="24"/>
        </w:rPr>
        <w:t>Секретарь ОП КГО</w:t>
      </w:r>
      <w:r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ab/>
      </w:r>
      <w:r w:rsidR="00D01129" w:rsidRPr="00D97E01">
        <w:rPr>
          <w:rFonts w:ascii="Times New Roman" w:hAnsi="Times New Roman" w:cs="Times New Roman"/>
          <w:sz w:val="24"/>
          <w:szCs w:val="24"/>
        </w:rPr>
        <w:tab/>
      </w:r>
      <w:r w:rsidRPr="00D97E01"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 w:rsidRPr="00D97E01">
        <w:rPr>
          <w:rFonts w:ascii="Times New Roman" w:hAnsi="Times New Roman" w:cs="Times New Roman"/>
          <w:sz w:val="24"/>
          <w:szCs w:val="24"/>
        </w:rPr>
        <w:t>Землянуха</w:t>
      </w:r>
      <w:proofErr w:type="spellEnd"/>
    </w:p>
    <w:sectPr w:rsidR="00D56AA9" w:rsidRPr="00D97E01" w:rsidSect="00D011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846"/>
    <w:multiLevelType w:val="hybridMultilevel"/>
    <w:tmpl w:val="D4BA7EA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A9E"/>
    <w:multiLevelType w:val="hybridMultilevel"/>
    <w:tmpl w:val="3A1E1648"/>
    <w:lvl w:ilvl="0" w:tplc="EC9CC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0E178B"/>
    <w:multiLevelType w:val="hybridMultilevel"/>
    <w:tmpl w:val="CF6C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F15B6"/>
    <w:multiLevelType w:val="hybridMultilevel"/>
    <w:tmpl w:val="22E8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7DDF"/>
    <w:multiLevelType w:val="hybridMultilevel"/>
    <w:tmpl w:val="C8B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345CE"/>
    <w:multiLevelType w:val="hybridMultilevel"/>
    <w:tmpl w:val="0934860E"/>
    <w:lvl w:ilvl="0" w:tplc="19566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7655F"/>
    <w:multiLevelType w:val="hybridMultilevel"/>
    <w:tmpl w:val="5FC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03190"/>
    <w:multiLevelType w:val="hybridMultilevel"/>
    <w:tmpl w:val="79B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96535"/>
    <w:multiLevelType w:val="hybridMultilevel"/>
    <w:tmpl w:val="F7E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F674C"/>
    <w:multiLevelType w:val="hybridMultilevel"/>
    <w:tmpl w:val="90C08280"/>
    <w:lvl w:ilvl="0" w:tplc="F88E2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A430F"/>
    <w:multiLevelType w:val="hybridMultilevel"/>
    <w:tmpl w:val="A3BCF5C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21E"/>
    <w:rsid w:val="00000A74"/>
    <w:rsid w:val="000139C6"/>
    <w:rsid w:val="000200BA"/>
    <w:rsid w:val="000A49B1"/>
    <w:rsid w:val="000C2A1F"/>
    <w:rsid w:val="000E1BAA"/>
    <w:rsid w:val="001141D6"/>
    <w:rsid w:val="001155FB"/>
    <w:rsid w:val="0013248A"/>
    <w:rsid w:val="00145CD1"/>
    <w:rsid w:val="00185822"/>
    <w:rsid w:val="00185E28"/>
    <w:rsid w:val="001E6B3C"/>
    <w:rsid w:val="002127EC"/>
    <w:rsid w:val="00213B9F"/>
    <w:rsid w:val="00294D26"/>
    <w:rsid w:val="002A332A"/>
    <w:rsid w:val="002B5525"/>
    <w:rsid w:val="00320AF2"/>
    <w:rsid w:val="00393DB3"/>
    <w:rsid w:val="003F7C99"/>
    <w:rsid w:val="003F7EF4"/>
    <w:rsid w:val="00431EF3"/>
    <w:rsid w:val="00457C6C"/>
    <w:rsid w:val="005112F4"/>
    <w:rsid w:val="005D2B55"/>
    <w:rsid w:val="0062588C"/>
    <w:rsid w:val="00645FDC"/>
    <w:rsid w:val="0065003B"/>
    <w:rsid w:val="006A2E9F"/>
    <w:rsid w:val="006B23E4"/>
    <w:rsid w:val="00705982"/>
    <w:rsid w:val="00711E37"/>
    <w:rsid w:val="0073267E"/>
    <w:rsid w:val="007B7CA6"/>
    <w:rsid w:val="008048B5"/>
    <w:rsid w:val="00846934"/>
    <w:rsid w:val="00847034"/>
    <w:rsid w:val="008B5B24"/>
    <w:rsid w:val="008D2CB4"/>
    <w:rsid w:val="008E02A1"/>
    <w:rsid w:val="00935BB4"/>
    <w:rsid w:val="009559A3"/>
    <w:rsid w:val="00A26369"/>
    <w:rsid w:val="00A72B7A"/>
    <w:rsid w:val="00A73F0E"/>
    <w:rsid w:val="00AC6DD7"/>
    <w:rsid w:val="00AD7009"/>
    <w:rsid w:val="00AE1B93"/>
    <w:rsid w:val="00B96D3E"/>
    <w:rsid w:val="00C2421E"/>
    <w:rsid w:val="00D01129"/>
    <w:rsid w:val="00D07F63"/>
    <w:rsid w:val="00D30531"/>
    <w:rsid w:val="00D56AA9"/>
    <w:rsid w:val="00D73FF5"/>
    <w:rsid w:val="00D76561"/>
    <w:rsid w:val="00D97E01"/>
    <w:rsid w:val="00DC676F"/>
    <w:rsid w:val="00E10D08"/>
    <w:rsid w:val="00E13EB4"/>
    <w:rsid w:val="00E40DC5"/>
    <w:rsid w:val="00E6648D"/>
    <w:rsid w:val="00EC621A"/>
    <w:rsid w:val="00F205AA"/>
    <w:rsid w:val="00F31B87"/>
    <w:rsid w:val="00F33BEC"/>
    <w:rsid w:val="00FE162D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B"/>
  </w:style>
  <w:style w:type="paragraph" w:styleId="1">
    <w:name w:val="heading 1"/>
    <w:basedOn w:val="a"/>
    <w:link w:val="10"/>
    <w:uiPriority w:val="9"/>
    <w:qFormat/>
    <w:rsid w:val="008D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4"/>
    <w:pPr>
      <w:ind w:left="720"/>
      <w:contextualSpacing/>
    </w:pPr>
  </w:style>
  <w:style w:type="table" w:styleId="a4">
    <w:name w:val="Table Grid"/>
    <w:basedOn w:val="a1"/>
    <w:uiPriority w:val="39"/>
    <w:rsid w:val="00DC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3BEC"/>
    <w:rPr>
      <w:b/>
      <w:bCs/>
    </w:rPr>
  </w:style>
  <w:style w:type="paragraph" w:customStyle="1" w:styleId="s1">
    <w:name w:val="s_1"/>
    <w:basedOn w:val="a"/>
    <w:rsid w:val="007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14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145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IrinaZ</cp:lastModifiedBy>
  <cp:revision>9</cp:revision>
  <dcterms:created xsi:type="dcterms:W3CDTF">2022-07-05T11:08:00Z</dcterms:created>
  <dcterms:modified xsi:type="dcterms:W3CDTF">2023-03-14T12:47:00Z</dcterms:modified>
</cp:coreProperties>
</file>